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C3E" w14:textId="77777777" w:rsidR="00392BD5" w:rsidRPr="00E57829" w:rsidRDefault="00392BD5" w:rsidP="007C062E">
      <w:pPr>
        <w:jc w:val="center"/>
        <w:rPr>
          <w:sz w:val="24"/>
        </w:rPr>
      </w:pPr>
    </w:p>
    <w:p w14:paraId="5F9AF5F2" w14:textId="77777777" w:rsidR="00392BD5" w:rsidRPr="00E57829" w:rsidRDefault="00392BD5" w:rsidP="007C062E">
      <w:pPr>
        <w:jc w:val="center"/>
        <w:rPr>
          <w:sz w:val="24"/>
        </w:rPr>
      </w:pPr>
    </w:p>
    <w:p w14:paraId="56DA336F" w14:textId="5067F7C9" w:rsidR="007C062E" w:rsidRPr="00E57829" w:rsidRDefault="00E56BC5" w:rsidP="007C062E">
      <w:pPr>
        <w:jc w:val="center"/>
        <w:rPr>
          <w:sz w:val="24"/>
        </w:rPr>
      </w:pPr>
      <w:r w:rsidRPr="00E57829">
        <w:rPr>
          <w:rFonts w:hint="eastAsia"/>
          <w:sz w:val="24"/>
        </w:rPr>
        <w:t>第</w:t>
      </w:r>
      <w:r w:rsidR="009F2033">
        <w:rPr>
          <w:rFonts w:hint="eastAsia"/>
          <w:sz w:val="24"/>
        </w:rPr>
        <w:t>２</w:t>
      </w:r>
      <w:r w:rsidRPr="00E57829">
        <w:rPr>
          <w:rFonts w:hint="eastAsia"/>
          <w:sz w:val="24"/>
        </w:rPr>
        <w:t>回　法制執務基礎研修　御受講の皆様へ</w:t>
      </w:r>
    </w:p>
    <w:p w14:paraId="0BF40018" w14:textId="77777777" w:rsidR="007C062E" w:rsidRPr="00E57829" w:rsidRDefault="007C062E" w:rsidP="007C062E">
      <w:pPr>
        <w:pStyle w:val="a4"/>
        <w:rPr>
          <w:sz w:val="24"/>
        </w:rPr>
      </w:pPr>
    </w:p>
    <w:p w14:paraId="2AB4593C" w14:textId="77777777" w:rsidR="00392BD5" w:rsidRPr="00E57829" w:rsidRDefault="00392BD5" w:rsidP="007C062E">
      <w:pPr>
        <w:ind w:leftChars="200" w:left="420" w:firstLineChars="100" w:firstLine="240"/>
        <w:rPr>
          <w:sz w:val="24"/>
        </w:rPr>
      </w:pPr>
    </w:p>
    <w:p w14:paraId="63D01555" w14:textId="77777777" w:rsidR="007C062E" w:rsidRPr="00E57829" w:rsidRDefault="007C062E" w:rsidP="007C062E">
      <w:pPr>
        <w:rPr>
          <w:sz w:val="24"/>
          <w:u w:val="single"/>
        </w:rPr>
      </w:pPr>
      <w:r w:rsidRPr="00E57829">
        <w:rPr>
          <w:rFonts w:hint="eastAsia"/>
          <w:sz w:val="24"/>
          <w:u w:val="single"/>
        </w:rPr>
        <w:t>事前準備の内容</w:t>
      </w:r>
    </w:p>
    <w:p w14:paraId="40CF431B" w14:textId="77777777" w:rsidR="007C062E" w:rsidRPr="00E57829" w:rsidRDefault="007C062E" w:rsidP="007C062E">
      <w:pPr>
        <w:ind w:firstLineChars="100" w:firstLine="240"/>
        <w:rPr>
          <w:sz w:val="24"/>
        </w:rPr>
      </w:pPr>
      <w:r w:rsidRPr="00E57829">
        <w:rPr>
          <w:rFonts w:hint="eastAsia"/>
          <w:sz w:val="24"/>
        </w:rPr>
        <w:t>研修効果をより高めるため、事前準備をお願いします。</w:t>
      </w:r>
    </w:p>
    <w:p w14:paraId="6A4E4BDB" w14:textId="2091F3F7" w:rsidR="007C062E" w:rsidRPr="00E57829" w:rsidRDefault="007C062E" w:rsidP="007C062E">
      <w:pPr>
        <w:ind w:firstLineChars="200" w:firstLine="480"/>
        <w:jc w:val="right"/>
        <w:rPr>
          <w:sz w:val="24"/>
        </w:rPr>
      </w:pPr>
      <w:r w:rsidRPr="00E57829">
        <w:rPr>
          <w:rFonts w:hint="eastAsia"/>
          <w:sz w:val="24"/>
        </w:rPr>
        <w:t>【必要時間は、</w:t>
      </w:r>
      <w:r w:rsidR="00E56BC5" w:rsidRPr="00E57829">
        <w:rPr>
          <w:rFonts w:hint="eastAsia"/>
          <w:sz w:val="24"/>
        </w:rPr>
        <w:t>３０分～</w:t>
      </w:r>
      <w:r w:rsidR="00C45F64">
        <w:rPr>
          <w:rFonts w:hint="eastAsia"/>
          <w:sz w:val="24"/>
        </w:rPr>
        <w:t>１</w:t>
      </w:r>
      <w:r w:rsidRPr="00E57829">
        <w:rPr>
          <w:rFonts w:hint="eastAsia"/>
          <w:sz w:val="24"/>
        </w:rPr>
        <w:t>時間程度を想定しています。】</w:t>
      </w:r>
    </w:p>
    <w:p w14:paraId="58C103B9" w14:textId="77777777" w:rsidR="00392BD5" w:rsidRPr="00E57829" w:rsidRDefault="00392BD5" w:rsidP="007C062E">
      <w:pPr>
        <w:ind w:firstLineChars="200" w:firstLine="480"/>
        <w:jc w:val="right"/>
        <w:rPr>
          <w:sz w:val="24"/>
        </w:rPr>
      </w:pPr>
    </w:p>
    <w:p w14:paraId="7FB8B103" w14:textId="77777777" w:rsidR="007C062E" w:rsidRPr="00E57829" w:rsidRDefault="007C062E" w:rsidP="007C062E">
      <w:pPr>
        <w:ind w:left="240" w:hangingChars="100" w:hanging="240"/>
        <w:rPr>
          <w:sz w:val="24"/>
        </w:rPr>
      </w:pPr>
      <w:r w:rsidRPr="00E57829">
        <w:rPr>
          <w:rFonts w:hint="eastAsia"/>
          <w:sz w:val="24"/>
        </w:rPr>
        <w:t xml:space="preserve">　次の事項について調査、検討の上、</w:t>
      </w:r>
      <w:r w:rsidRPr="00E57829">
        <w:rPr>
          <w:rFonts w:hint="eastAsia"/>
          <w:sz w:val="24"/>
          <w:bdr w:val="single" w:sz="4" w:space="0" w:color="auto"/>
        </w:rPr>
        <w:t>別紙</w:t>
      </w:r>
      <w:r w:rsidRPr="00E57829">
        <w:rPr>
          <w:rFonts w:hint="eastAsia"/>
          <w:sz w:val="24"/>
        </w:rPr>
        <w:t>に御記入ください。</w:t>
      </w:r>
    </w:p>
    <w:p w14:paraId="6B6BB400" w14:textId="77777777" w:rsidR="00E56BC5" w:rsidRPr="00E57829" w:rsidRDefault="00E56BC5" w:rsidP="007C062E">
      <w:pPr>
        <w:ind w:left="240" w:hangingChars="100" w:hanging="240"/>
        <w:rPr>
          <w:sz w:val="24"/>
        </w:rPr>
      </w:pPr>
    </w:p>
    <w:p w14:paraId="1DE56434" w14:textId="77777777" w:rsidR="007C062E" w:rsidRPr="00E57829" w:rsidRDefault="007C062E" w:rsidP="007C062E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>１　御自身が所属する地方公共団体の例規集（以下単に「例規集」といいます。）について、次の事項について調査・確認してください。</w:t>
      </w:r>
    </w:p>
    <w:p w14:paraId="0441F0A4" w14:textId="6461B016" w:rsidR="00591E37" w:rsidRPr="00E57829" w:rsidRDefault="007C062E" w:rsidP="007C062E">
      <w:pPr>
        <w:ind w:leftChars="200" w:left="420"/>
        <w:rPr>
          <w:sz w:val="24"/>
        </w:rPr>
      </w:pPr>
      <w:r w:rsidRPr="00E57829">
        <w:rPr>
          <w:rFonts w:hint="eastAsia"/>
          <w:sz w:val="24"/>
        </w:rPr>
        <w:t xml:space="preserve">①　</w:t>
      </w:r>
      <w:r w:rsidR="00A70507" w:rsidRPr="00E57829">
        <w:rPr>
          <w:rFonts w:hint="eastAsia"/>
          <w:sz w:val="24"/>
        </w:rPr>
        <w:t>例規集に登載されている例規は、何件ですか？</w:t>
      </w:r>
    </w:p>
    <w:p w14:paraId="2E826B5E" w14:textId="54517343" w:rsidR="008F00E9" w:rsidRPr="00E57829" w:rsidRDefault="009E60AE" w:rsidP="008F00E9">
      <w:pPr>
        <w:ind w:leftChars="200" w:left="420"/>
        <w:rPr>
          <w:sz w:val="24"/>
        </w:rPr>
      </w:pPr>
      <w:r w:rsidRPr="00E57829">
        <w:rPr>
          <w:rFonts w:hint="eastAsia"/>
          <w:sz w:val="24"/>
        </w:rPr>
        <w:t>②</w:t>
      </w:r>
      <w:r w:rsidR="007C062E" w:rsidRPr="00E57829">
        <w:rPr>
          <w:rFonts w:hint="eastAsia"/>
          <w:sz w:val="24"/>
        </w:rPr>
        <w:t xml:space="preserve">　</w:t>
      </w:r>
      <w:r w:rsidR="008F00E9" w:rsidRPr="00E57829">
        <w:rPr>
          <w:rFonts w:hint="eastAsia"/>
          <w:sz w:val="24"/>
        </w:rPr>
        <w:t>昨年度に制定された例規は、何件ですか？</w:t>
      </w:r>
    </w:p>
    <w:p w14:paraId="2E54BE1F" w14:textId="20734026" w:rsidR="00D568E3" w:rsidRDefault="00A877D2" w:rsidP="00A877D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③　今年公布された一部改正条例又は一部改正規則を１件以上参照してください。</w:t>
      </w:r>
    </w:p>
    <w:p w14:paraId="5636099D" w14:textId="63867E97" w:rsidR="00A877D2" w:rsidRPr="00E57829" w:rsidRDefault="00A877D2" w:rsidP="009E60AE">
      <w:pPr>
        <w:ind w:leftChars="300" w:left="63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40E8208" w14:textId="64FF3EC0" w:rsidR="00E56BC5" w:rsidRPr="00E57829" w:rsidRDefault="007C062E" w:rsidP="00E56BC5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 xml:space="preserve">２　</w:t>
      </w:r>
      <w:r w:rsidR="00E56BC5" w:rsidRPr="00E57829">
        <w:rPr>
          <w:rFonts w:hint="eastAsia"/>
          <w:sz w:val="24"/>
        </w:rPr>
        <w:t>文化庁ホームページに、「「公用文作成の考え方」</w:t>
      </w:r>
      <w:r w:rsidR="00E57829">
        <w:rPr>
          <w:rFonts w:hint="eastAsia"/>
          <w:sz w:val="24"/>
        </w:rPr>
        <w:t>（文化審議会建議）</w:t>
      </w:r>
      <w:r w:rsidR="00E56BC5" w:rsidRPr="00E57829">
        <w:rPr>
          <w:rFonts w:hint="eastAsia"/>
          <w:sz w:val="24"/>
        </w:rPr>
        <w:t>」が掲載されています。目を通してみてください。</w:t>
      </w:r>
    </w:p>
    <w:p w14:paraId="649E4AC5" w14:textId="7E3C0CDA" w:rsidR="00392BD5" w:rsidRDefault="0081394E" w:rsidP="007C062E">
      <w:pPr>
        <w:ind w:leftChars="100" w:left="420" w:hangingChars="100" w:hanging="210"/>
      </w:pPr>
      <w:hyperlink r:id="rId6" w:history="1">
        <w:r w:rsidR="00E57829">
          <w:rPr>
            <w:rStyle w:val="ab"/>
            <w:rFonts w:ascii="メイリオ" w:eastAsia="メイリオ" w:hAnsi="メイリオ" w:hint="eastAsia"/>
            <w:color w:val="226699"/>
            <w:sz w:val="18"/>
            <w:szCs w:val="18"/>
            <w:bdr w:val="none" w:sz="0" w:space="0" w:color="auto" w:frame="1"/>
          </w:rPr>
          <w:t>https://www.bunka.go.jp/seisaku/bunkashingikai/kokugo/hokoku/93650001_01.html</w:t>
        </w:r>
      </w:hyperlink>
    </w:p>
    <w:p w14:paraId="60C60A65" w14:textId="77777777" w:rsidR="00E57829" w:rsidRPr="00E57829" w:rsidRDefault="00E57829" w:rsidP="007C062E">
      <w:pPr>
        <w:ind w:leftChars="100" w:left="450" w:hangingChars="100" w:hanging="240"/>
        <w:rPr>
          <w:sz w:val="24"/>
        </w:rPr>
      </w:pPr>
    </w:p>
    <w:p w14:paraId="449781D4" w14:textId="291594A1" w:rsidR="008F00E9" w:rsidRPr="00E57829" w:rsidRDefault="008F00E9" w:rsidP="007C062E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>３　新たな条例、規則、要綱等の立案、あるいは一部改正例規の立案に当たり、どのようなツールを使って、どのような事を調査していますか？御経験がなければ、任されたことを想定して、どういった方法で調査をしようと思いますか？挙げてみてください。</w:t>
      </w:r>
    </w:p>
    <w:p w14:paraId="0BB26D22" w14:textId="2A20F404" w:rsidR="008F00E9" w:rsidRDefault="008F00E9" w:rsidP="007C062E">
      <w:pPr>
        <w:ind w:leftChars="100" w:left="450" w:hangingChars="100" w:hanging="240"/>
        <w:rPr>
          <w:sz w:val="24"/>
        </w:rPr>
      </w:pPr>
    </w:p>
    <w:p w14:paraId="4D3E1831" w14:textId="6232F6C0" w:rsidR="00AE2297" w:rsidRDefault="00AE2297" w:rsidP="007C062E">
      <w:pPr>
        <w:ind w:leftChars="100" w:left="450" w:hangingChars="100" w:hanging="240"/>
        <w:rPr>
          <w:sz w:val="24"/>
        </w:rPr>
      </w:pPr>
    </w:p>
    <w:p w14:paraId="5831139E" w14:textId="551AE83F" w:rsidR="00AE2297" w:rsidRDefault="00AE2297" w:rsidP="007C062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◎御記入後の</w:t>
      </w:r>
      <w:r w:rsidRPr="00AE2297">
        <w:rPr>
          <w:rFonts w:hint="eastAsia"/>
          <w:sz w:val="24"/>
          <w:bdr w:val="single" w:sz="4" w:space="0" w:color="auto"/>
        </w:rPr>
        <w:t>別紙</w:t>
      </w:r>
      <w:r>
        <w:rPr>
          <w:rFonts w:hint="eastAsia"/>
          <w:sz w:val="24"/>
        </w:rPr>
        <w:t>は、期限までに御提出の上、当日も御持参ください。</w:t>
      </w:r>
    </w:p>
    <w:p w14:paraId="044CA709" w14:textId="0B079041" w:rsidR="00AE2297" w:rsidRDefault="00AE2297" w:rsidP="007C062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　よろしくお願いします。</w:t>
      </w:r>
    </w:p>
    <w:p w14:paraId="3C35B853" w14:textId="77777777" w:rsidR="00AE2297" w:rsidRPr="00E57829" w:rsidRDefault="00AE2297" w:rsidP="007C062E">
      <w:pPr>
        <w:ind w:leftChars="100" w:left="450" w:hangingChars="100" w:hanging="240"/>
        <w:rPr>
          <w:sz w:val="24"/>
        </w:rPr>
      </w:pPr>
    </w:p>
    <w:p w14:paraId="27A74CCC" w14:textId="77777777" w:rsidR="00CF3839" w:rsidRPr="00E57829" w:rsidRDefault="00662D1B" w:rsidP="00CF3839">
      <w:pPr>
        <w:pStyle w:val="a4"/>
        <w:rPr>
          <w:sz w:val="24"/>
        </w:rPr>
      </w:pPr>
      <w:r w:rsidRPr="00E57829">
        <w:rPr>
          <w:rFonts w:hint="eastAsia"/>
          <w:sz w:val="24"/>
        </w:rPr>
        <w:t>以上</w:t>
      </w:r>
    </w:p>
    <w:p w14:paraId="5BB16CB1" w14:textId="77777777" w:rsidR="00662D1B" w:rsidRPr="00E57829" w:rsidRDefault="00662D1B" w:rsidP="00D3543C">
      <w:pPr>
        <w:pStyle w:val="a4"/>
        <w:rPr>
          <w:sz w:val="24"/>
          <w:bdr w:val="single" w:sz="4" w:space="0" w:color="auto"/>
        </w:rPr>
      </w:pPr>
      <w:r w:rsidRPr="00E57829">
        <w:rPr>
          <w:sz w:val="24"/>
          <w:bdr w:val="single" w:sz="4" w:space="0" w:color="auto"/>
        </w:rPr>
        <w:br w:type="page"/>
      </w:r>
      <w:r w:rsidRPr="00E57829">
        <w:rPr>
          <w:rFonts w:hint="eastAsia"/>
          <w:sz w:val="24"/>
          <w:bdr w:val="single" w:sz="4" w:space="0" w:color="auto"/>
        </w:rPr>
        <w:lastRenderedPageBreak/>
        <w:t>別紙</w:t>
      </w:r>
    </w:p>
    <w:p w14:paraId="6A25BE78" w14:textId="77777777" w:rsidR="004C119E" w:rsidRDefault="004C119E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c"/>
        <w:tblW w:w="0" w:type="auto"/>
        <w:tblInd w:w="450" w:type="dxa"/>
        <w:tblLook w:val="04A0" w:firstRow="1" w:lastRow="0" w:firstColumn="1" w:lastColumn="0" w:noHBand="0" w:noVBand="1"/>
      </w:tblPr>
      <w:tblGrid>
        <w:gridCol w:w="963"/>
        <w:gridCol w:w="7081"/>
      </w:tblGrid>
      <w:tr w:rsidR="00722865" w14:paraId="31BF07E0" w14:textId="77777777" w:rsidTr="00722865">
        <w:tc>
          <w:tcPr>
            <w:tcW w:w="963" w:type="dxa"/>
          </w:tcPr>
          <w:p w14:paraId="5DD3FEFC" w14:textId="4B823937" w:rsidR="00722865" w:rsidRDefault="00722865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</w:t>
            </w:r>
          </w:p>
        </w:tc>
        <w:tc>
          <w:tcPr>
            <w:tcW w:w="7081" w:type="dxa"/>
          </w:tcPr>
          <w:p w14:paraId="28E9F093" w14:textId="022131F8" w:rsidR="00722865" w:rsidRDefault="00FD0AF2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市町村/組合</w:t>
            </w:r>
          </w:p>
        </w:tc>
      </w:tr>
      <w:tr w:rsidR="00722865" w14:paraId="1637D878" w14:textId="77777777" w:rsidTr="00722865">
        <w:tc>
          <w:tcPr>
            <w:tcW w:w="963" w:type="dxa"/>
          </w:tcPr>
          <w:p w14:paraId="089DF95D" w14:textId="39EB107B" w:rsidR="00722865" w:rsidRDefault="00722865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081" w:type="dxa"/>
          </w:tcPr>
          <w:p w14:paraId="2F742839" w14:textId="77777777" w:rsidR="00722865" w:rsidRDefault="00722865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38B9853" w14:textId="77777777" w:rsidR="004C119E" w:rsidRDefault="004C119E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FF8DDF7" w14:textId="77777777" w:rsidR="004C119E" w:rsidRDefault="004C119E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0A39C11" w14:textId="258EBD17" w:rsidR="005957E9" w:rsidRPr="005B4F28" w:rsidRDefault="00E57829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5B4F28">
        <w:rPr>
          <w:rFonts w:ascii="HG丸ｺﾞｼｯｸM-PRO" w:eastAsia="HG丸ｺﾞｼｯｸM-PRO" w:hAnsi="HG丸ｺﾞｼｯｸM-PRO" w:hint="eastAsia"/>
          <w:sz w:val="24"/>
        </w:rPr>
        <w:t xml:space="preserve">　※枠内に収まらない場合には、適宜広げてください。</w:t>
      </w:r>
    </w:p>
    <w:p w14:paraId="2B701C07" w14:textId="77777777" w:rsidR="005B4F28" w:rsidRDefault="005B4F28" w:rsidP="00591E37">
      <w:pPr>
        <w:ind w:leftChars="100" w:left="690" w:hangingChars="200" w:hanging="480"/>
        <w:rPr>
          <w:sz w:val="24"/>
        </w:rPr>
      </w:pPr>
    </w:p>
    <w:p w14:paraId="5FA702E1" w14:textId="5515411F" w:rsidR="00591E37" w:rsidRPr="00E57829" w:rsidRDefault="00662D1B" w:rsidP="00591E37">
      <w:pPr>
        <w:ind w:leftChars="100" w:left="690" w:hangingChars="200" w:hanging="480"/>
        <w:rPr>
          <w:sz w:val="24"/>
        </w:rPr>
      </w:pPr>
      <w:r w:rsidRPr="00E57829">
        <w:rPr>
          <w:rFonts w:hint="eastAsia"/>
          <w:sz w:val="24"/>
        </w:rPr>
        <w:t>１</w:t>
      </w:r>
      <w:r w:rsidRPr="00E57829">
        <w:rPr>
          <w:rFonts w:hint="eastAsia"/>
          <w:sz w:val="24"/>
        </w:rPr>
        <w:t>-</w:t>
      </w:r>
      <w:r w:rsidRPr="00E57829">
        <w:rPr>
          <w:rFonts w:hint="eastAsia"/>
          <w:sz w:val="24"/>
        </w:rPr>
        <w:t xml:space="preserve">①　</w:t>
      </w:r>
      <w:r w:rsidR="00A70507" w:rsidRPr="00E57829">
        <w:rPr>
          <w:rFonts w:hint="eastAsia"/>
          <w:sz w:val="24"/>
        </w:rPr>
        <w:t>例規集に登載されている例規の件数は、何件ですか？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591E37" w:rsidRPr="00E57829" w14:paraId="578FAF6D" w14:textId="77777777" w:rsidTr="0096761F">
        <w:tc>
          <w:tcPr>
            <w:tcW w:w="8300" w:type="dxa"/>
            <w:shd w:val="clear" w:color="auto" w:fill="auto"/>
          </w:tcPr>
          <w:p w14:paraId="29986CB9" w14:textId="0305B50B" w:rsidR="00591E37" w:rsidRPr="004C119E" w:rsidRDefault="00A70507" w:rsidP="004C119E">
            <w:pPr>
              <w:spacing w:beforeLines="50" w:before="185" w:afterLines="50" w:after="185"/>
              <w:rPr>
                <w:sz w:val="24"/>
              </w:rPr>
            </w:pPr>
            <w:r w:rsidRPr="00E57829">
              <w:rPr>
                <w:sz w:val="24"/>
              </w:rPr>
              <w:t xml:space="preserve">　　　　　　　件（　　　　　年　　月　　日現在）</w:t>
            </w:r>
          </w:p>
        </w:tc>
      </w:tr>
    </w:tbl>
    <w:p w14:paraId="3E49C79B" w14:textId="77777777" w:rsidR="00E56BC5" w:rsidRPr="00E57829" w:rsidRDefault="00E56BC5" w:rsidP="00591E37">
      <w:pPr>
        <w:ind w:leftChars="200" w:left="420"/>
        <w:rPr>
          <w:sz w:val="24"/>
        </w:rPr>
      </w:pPr>
    </w:p>
    <w:p w14:paraId="04733FAC" w14:textId="49DCAA33" w:rsidR="008F00E9" w:rsidRPr="00E57829" w:rsidRDefault="00591E37" w:rsidP="008F00E9">
      <w:pPr>
        <w:ind w:leftChars="200" w:left="660" w:hangingChars="100" w:hanging="240"/>
        <w:rPr>
          <w:sz w:val="22"/>
          <w:szCs w:val="22"/>
        </w:rPr>
      </w:pPr>
      <w:r w:rsidRPr="00E57829">
        <w:rPr>
          <w:rFonts w:hint="eastAsia"/>
          <w:sz w:val="24"/>
        </w:rPr>
        <w:t xml:space="preserve">②　</w:t>
      </w:r>
      <w:r w:rsidR="008F00E9" w:rsidRPr="00E57829">
        <w:rPr>
          <w:rFonts w:hint="eastAsia"/>
          <w:sz w:val="24"/>
        </w:rPr>
        <w:t>昨年度において、制定された例規は、何件ですか？</w:t>
      </w:r>
      <w:r w:rsidR="008F00E9" w:rsidRPr="00E57829">
        <w:rPr>
          <w:rFonts w:hint="eastAsia"/>
          <w:sz w:val="22"/>
          <w:szCs w:val="22"/>
        </w:rPr>
        <w:t>（検索環境が</w:t>
      </w:r>
      <w:r w:rsidR="00E57829" w:rsidRPr="00E57829">
        <w:rPr>
          <w:rFonts w:hint="eastAsia"/>
          <w:sz w:val="22"/>
          <w:szCs w:val="22"/>
        </w:rPr>
        <w:t>ない場合には、おおよその数で構いません</w:t>
      </w:r>
      <w:r w:rsidR="008F00E9" w:rsidRPr="00E57829">
        <w:rPr>
          <w:rFonts w:hint="eastAsia"/>
          <w:sz w:val="22"/>
          <w:szCs w:val="22"/>
        </w:rPr>
        <w:t>。）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8F00E9" w:rsidRPr="00E57829" w14:paraId="64F54796" w14:textId="77777777" w:rsidTr="004C119E">
        <w:trPr>
          <w:trHeight w:val="70"/>
        </w:trPr>
        <w:tc>
          <w:tcPr>
            <w:tcW w:w="8300" w:type="dxa"/>
            <w:shd w:val="clear" w:color="auto" w:fill="auto"/>
          </w:tcPr>
          <w:p w14:paraId="687B8048" w14:textId="5556DA95" w:rsidR="008F00E9" w:rsidRPr="00E57829" w:rsidRDefault="008F00E9" w:rsidP="004C119E">
            <w:pPr>
              <w:spacing w:beforeLines="50" w:before="185" w:afterLines="50" w:after="185"/>
              <w:rPr>
                <w:sz w:val="24"/>
              </w:rPr>
            </w:pPr>
            <w:r w:rsidRPr="00E57829">
              <w:rPr>
                <w:sz w:val="24"/>
              </w:rPr>
              <w:t xml:space="preserve">　　　　　　　件</w:t>
            </w:r>
          </w:p>
        </w:tc>
      </w:tr>
    </w:tbl>
    <w:p w14:paraId="30C821E1" w14:textId="77777777" w:rsidR="008F00E9" w:rsidRDefault="008F00E9" w:rsidP="008F00E9">
      <w:pPr>
        <w:ind w:leftChars="100" w:left="450" w:hangingChars="100" w:hanging="240"/>
        <w:rPr>
          <w:sz w:val="24"/>
        </w:rPr>
      </w:pPr>
    </w:p>
    <w:p w14:paraId="22DF53FE" w14:textId="33C18172" w:rsidR="00A877D2" w:rsidRDefault="00A877D2" w:rsidP="00A877D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③　今年公布された一部改正条例又は一部改正規則を１件以上参照してください。どの部分をどのように改正するかを示す改正規定は、「改め文方式」・「新旧対照表方式」のいずれで記載されていますか？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A877D2" w:rsidRPr="00E57829" w14:paraId="5EDACD31" w14:textId="77777777" w:rsidTr="00532B1E">
        <w:trPr>
          <w:trHeight w:val="70"/>
        </w:trPr>
        <w:tc>
          <w:tcPr>
            <w:tcW w:w="8300" w:type="dxa"/>
            <w:shd w:val="clear" w:color="auto" w:fill="auto"/>
          </w:tcPr>
          <w:p w14:paraId="2B56F5B1" w14:textId="7792E050" w:rsidR="00A877D2" w:rsidRDefault="00A877D2" w:rsidP="00532B1E">
            <w:pPr>
              <w:spacing w:beforeLines="50" w:before="185" w:afterLines="50" w:after="18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　改め文方式</w:t>
            </w:r>
          </w:p>
          <w:p w14:paraId="5E041D09" w14:textId="046769D8" w:rsidR="00A877D2" w:rsidRPr="00E57829" w:rsidRDefault="00A877D2" w:rsidP="00A877D2">
            <w:pPr>
              <w:spacing w:beforeLines="50" w:before="185" w:afterLines="50" w:after="18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　新旧対照表方式</w:t>
            </w:r>
          </w:p>
        </w:tc>
      </w:tr>
    </w:tbl>
    <w:p w14:paraId="5B77ED81" w14:textId="77777777" w:rsidR="00A877D2" w:rsidRPr="00E57829" w:rsidRDefault="00A877D2" w:rsidP="008F00E9">
      <w:pPr>
        <w:ind w:leftChars="100" w:left="450" w:hangingChars="100" w:hanging="240"/>
        <w:rPr>
          <w:sz w:val="24"/>
        </w:rPr>
      </w:pPr>
    </w:p>
    <w:p w14:paraId="13DEDE08" w14:textId="4A5A187D" w:rsidR="00D568E3" w:rsidRPr="00E57829" w:rsidRDefault="004C1B2A" w:rsidP="00D568E3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 xml:space="preserve">２　</w:t>
      </w:r>
      <w:r w:rsidR="00E57829">
        <w:rPr>
          <w:rFonts w:hint="eastAsia"/>
          <w:sz w:val="24"/>
        </w:rPr>
        <w:t>「</w:t>
      </w:r>
      <w:r w:rsidR="00D568E3" w:rsidRPr="00E57829">
        <w:rPr>
          <w:rFonts w:hint="eastAsia"/>
          <w:sz w:val="24"/>
        </w:rPr>
        <w:t>公用文作成の考え方</w:t>
      </w:r>
      <w:r w:rsidR="00E57829">
        <w:rPr>
          <w:rFonts w:hint="eastAsia"/>
          <w:sz w:val="24"/>
        </w:rPr>
        <w:t>」</w:t>
      </w:r>
      <w:r w:rsidR="00D568E3" w:rsidRPr="00E57829">
        <w:rPr>
          <w:rFonts w:hint="eastAsia"/>
          <w:sz w:val="24"/>
        </w:rPr>
        <w:t>（建議）について、</w:t>
      </w:r>
      <w:r w:rsidR="00E57829" w:rsidRPr="00E57829">
        <w:rPr>
          <w:rFonts w:hint="eastAsia"/>
          <w:sz w:val="24"/>
        </w:rPr>
        <w:t>市町村の</w:t>
      </w:r>
      <w:r w:rsidR="00FD0AF2">
        <w:rPr>
          <w:rFonts w:hint="eastAsia"/>
          <w:sz w:val="24"/>
        </w:rPr>
        <w:t>事務等</w:t>
      </w:r>
      <w:r w:rsidR="00E57829" w:rsidRPr="00E57829">
        <w:rPr>
          <w:rFonts w:hint="eastAsia"/>
          <w:sz w:val="24"/>
        </w:rPr>
        <w:t>に影響はありそうですか？ある</w:t>
      </w:r>
      <w:r w:rsidR="00E57829">
        <w:rPr>
          <w:rFonts w:hint="eastAsia"/>
          <w:sz w:val="24"/>
        </w:rPr>
        <w:t>・あった</w:t>
      </w:r>
      <w:r w:rsidR="00E57829" w:rsidRPr="00E57829">
        <w:rPr>
          <w:rFonts w:hint="eastAsia"/>
          <w:sz w:val="24"/>
        </w:rPr>
        <w:t>場合には、挙げてみてください。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7C5257" w:rsidRPr="00E57829" w14:paraId="3896C388" w14:textId="77777777" w:rsidTr="00D15727">
        <w:tc>
          <w:tcPr>
            <w:tcW w:w="8300" w:type="dxa"/>
            <w:shd w:val="clear" w:color="auto" w:fill="auto"/>
          </w:tcPr>
          <w:p w14:paraId="7ACD7F2B" w14:textId="77777777" w:rsidR="007C5257" w:rsidRPr="00E57829" w:rsidRDefault="007C5257" w:rsidP="00D92628">
            <w:pPr>
              <w:rPr>
                <w:sz w:val="24"/>
              </w:rPr>
            </w:pPr>
          </w:p>
          <w:p w14:paraId="38949EA4" w14:textId="77777777" w:rsidR="003F7A68" w:rsidRPr="00E57829" w:rsidRDefault="003F7A68" w:rsidP="00D92628">
            <w:pPr>
              <w:rPr>
                <w:sz w:val="24"/>
              </w:rPr>
            </w:pPr>
          </w:p>
        </w:tc>
      </w:tr>
    </w:tbl>
    <w:p w14:paraId="0AD81CF7" w14:textId="77777777" w:rsidR="002533DD" w:rsidRPr="00E57829" w:rsidRDefault="002533DD" w:rsidP="00D568E3">
      <w:pPr>
        <w:ind w:right="1600"/>
        <w:jc w:val="right"/>
        <w:rPr>
          <w:sz w:val="24"/>
        </w:rPr>
      </w:pPr>
    </w:p>
    <w:p w14:paraId="420509FA" w14:textId="6DF445D3" w:rsidR="008F00E9" w:rsidRDefault="008F00E9" w:rsidP="008F00E9">
      <w:pPr>
        <w:ind w:leftChars="100" w:left="45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E57829">
        <w:rPr>
          <w:rFonts w:hint="eastAsia"/>
          <w:sz w:val="24"/>
        </w:rPr>
        <w:t>３　新たな条例、規則、要綱等の立案、あるいは一部改正例規の立案に当たり、どのようなツールを使って、どのような</w:t>
      </w:r>
      <w:r w:rsidR="00E57829">
        <w:rPr>
          <w:rFonts w:hint="eastAsia"/>
          <w:sz w:val="24"/>
        </w:rPr>
        <w:t>事項</w:t>
      </w:r>
      <w:r w:rsidRPr="00E57829">
        <w:rPr>
          <w:rFonts w:hint="eastAsia"/>
          <w:sz w:val="24"/>
        </w:rPr>
        <w:t>を調査し</w:t>
      </w:r>
      <w:r w:rsidR="00F61AFE">
        <w:rPr>
          <w:rFonts w:hint="eastAsia"/>
          <w:sz w:val="24"/>
        </w:rPr>
        <w:t>たり、お手本としたりし</w:t>
      </w:r>
      <w:r w:rsidRPr="00E57829">
        <w:rPr>
          <w:rFonts w:hint="eastAsia"/>
          <w:sz w:val="24"/>
        </w:rPr>
        <w:t>ていますか？</w:t>
      </w:r>
      <w:r w:rsidR="0081394E">
        <w:rPr>
          <w:rFonts w:hint="eastAsia"/>
          <w:sz w:val="24"/>
        </w:rPr>
        <w:t>あるいは</w:t>
      </w:r>
      <w:r w:rsidRPr="00E57829">
        <w:rPr>
          <w:rFonts w:hint="eastAsia"/>
          <w:sz w:val="24"/>
        </w:rPr>
        <w:t>、</w:t>
      </w:r>
      <w:r w:rsidR="0081394E">
        <w:rPr>
          <w:rFonts w:hint="eastAsia"/>
          <w:sz w:val="24"/>
        </w:rPr>
        <w:t>例規案の作成を</w:t>
      </w:r>
      <w:r w:rsidRPr="00E57829">
        <w:rPr>
          <w:rFonts w:hint="eastAsia"/>
          <w:sz w:val="24"/>
        </w:rPr>
        <w:t>任された</w:t>
      </w:r>
      <w:r w:rsidR="00E57829">
        <w:rPr>
          <w:rFonts w:hint="eastAsia"/>
          <w:sz w:val="24"/>
        </w:rPr>
        <w:t>場合</w:t>
      </w:r>
      <w:r w:rsidRPr="00E57829">
        <w:rPr>
          <w:rFonts w:hint="eastAsia"/>
          <w:sz w:val="24"/>
        </w:rPr>
        <w:t>を</w:t>
      </w:r>
      <w:r w:rsidR="00F61AFE">
        <w:rPr>
          <w:rFonts w:hint="eastAsia"/>
          <w:sz w:val="24"/>
        </w:rPr>
        <w:t>想像しながら、</w:t>
      </w:r>
      <w:r w:rsidR="0081394E">
        <w:rPr>
          <w:rFonts w:hint="eastAsia"/>
          <w:sz w:val="24"/>
        </w:rPr>
        <w:t>こういったことを調査する必要があるだろう・知りたい、ということ</w:t>
      </w:r>
      <w:r w:rsidR="0081394E">
        <w:rPr>
          <w:rFonts w:hint="eastAsia"/>
          <w:sz w:val="24"/>
        </w:rPr>
        <w:t>を</w:t>
      </w:r>
      <w:r w:rsidR="0081394E">
        <w:rPr>
          <w:rFonts w:hint="eastAsia"/>
          <w:sz w:val="24"/>
        </w:rPr>
        <w:t>書き出してみてください。</w:t>
      </w:r>
      <w:r w:rsidR="00F61AFE">
        <w:rPr>
          <w:rFonts w:hint="eastAsia"/>
          <w:sz w:val="24"/>
        </w:rPr>
        <w:t xml:space="preserve">　　　　　　　</w:t>
      </w:r>
      <w:r w:rsidR="005B4F28" w:rsidRPr="005B4F28">
        <w:rPr>
          <w:rFonts w:ascii="HG丸ｺﾞｼｯｸM-PRO" w:eastAsia="HG丸ｺﾞｼｯｸM-PRO" w:hAnsi="HG丸ｺﾞｼｯｸM-PRO" w:hint="eastAsia"/>
          <w:sz w:val="20"/>
          <w:szCs w:val="20"/>
        </w:rPr>
        <w:t>※全</w:t>
      </w:r>
      <w:r w:rsidR="00F61AFE">
        <w:rPr>
          <w:rFonts w:ascii="HG丸ｺﾞｼｯｸM-PRO" w:eastAsia="HG丸ｺﾞｼｯｸM-PRO" w:hAnsi="HG丸ｺﾞｼｯｸM-PRO" w:hint="eastAsia"/>
          <w:sz w:val="20"/>
          <w:szCs w:val="20"/>
        </w:rPr>
        <w:t>分野</w:t>
      </w:r>
      <w:r w:rsidR="005B4F28" w:rsidRPr="005B4F28">
        <w:rPr>
          <w:rFonts w:ascii="HG丸ｺﾞｼｯｸM-PRO" w:eastAsia="HG丸ｺﾞｼｯｸM-PRO" w:hAnsi="HG丸ｺﾞｼｯｸM-PRO" w:hint="eastAsia"/>
          <w:sz w:val="20"/>
          <w:szCs w:val="20"/>
        </w:rPr>
        <w:t>を網羅する必要はありません。</w:t>
      </w:r>
    </w:p>
    <w:p w14:paraId="74A0AFAC" w14:textId="4AF58050" w:rsidR="004C119E" w:rsidRPr="00E57829" w:rsidRDefault="004C119E" w:rsidP="008F00E9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81394E">
        <w:rPr>
          <w:rFonts w:hint="eastAsia"/>
          <w:sz w:val="24"/>
        </w:rPr>
        <w:t>末尾のアンケートに御協力ください。</w:t>
      </w:r>
    </w:p>
    <w:tbl>
      <w:tblPr>
        <w:tblStyle w:val="ac"/>
        <w:tblW w:w="8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131"/>
        <w:gridCol w:w="5134"/>
      </w:tblGrid>
      <w:tr w:rsidR="008669D6" w14:paraId="75518F16" w14:textId="77777777" w:rsidTr="008669D6">
        <w:trPr>
          <w:trHeight w:val="136"/>
        </w:trPr>
        <w:tc>
          <w:tcPr>
            <w:tcW w:w="1274" w:type="dxa"/>
            <w:vAlign w:val="center"/>
          </w:tcPr>
          <w:p w14:paraId="350C31FB" w14:textId="747471EA" w:rsidR="008669D6" w:rsidRPr="005B4F28" w:rsidRDefault="008669D6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いつ</w:t>
            </w:r>
          </w:p>
        </w:tc>
        <w:tc>
          <w:tcPr>
            <w:tcW w:w="2131" w:type="dxa"/>
            <w:vAlign w:val="center"/>
          </w:tcPr>
          <w:p w14:paraId="2FE63DE1" w14:textId="04BCEFDB" w:rsidR="008669D6" w:rsidRPr="005B4F28" w:rsidRDefault="008669D6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どのような方法で</w:t>
            </w:r>
          </w:p>
        </w:tc>
        <w:tc>
          <w:tcPr>
            <w:tcW w:w="5134" w:type="dxa"/>
            <w:vAlign w:val="center"/>
          </w:tcPr>
          <w:p w14:paraId="4EF0D052" w14:textId="11C263A9" w:rsidR="008669D6" w:rsidRDefault="008669D6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調べたこと</w:t>
            </w:r>
          </w:p>
          <w:p w14:paraId="2EE0B675" w14:textId="2F015404" w:rsidR="008669D6" w:rsidRPr="005B4F28" w:rsidRDefault="008669D6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又は「迷いそう」「知りたい」こと</w:t>
            </w:r>
          </w:p>
        </w:tc>
      </w:tr>
      <w:tr w:rsidR="008669D6" w14:paraId="7A22FFCA" w14:textId="77777777" w:rsidTr="008669D6">
        <w:trPr>
          <w:trHeight w:val="41"/>
        </w:trPr>
        <w:tc>
          <w:tcPr>
            <w:tcW w:w="1274" w:type="dxa"/>
          </w:tcPr>
          <w:p w14:paraId="6B974B9F" w14:textId="27356416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例①）毎日</w:t>
            </w:r>
          </w:p>
          <w:p w14:paraId="0DCB998D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7666D73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E9A012F" w14:textId="5750E7F4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例②）通知等の受領時</w:t>
            </w:r>
          </w:p>
          <w:p w14:paraId="6EB5967F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609AB7B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例③）起案時</w:t>
            </w:r>
          </w:p>
          <w:p w14:paraId="5F0D1C79" w14:textId="631D7CE9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D4DD1E7" w14:textId="3CD32056" w:rsid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A8C68C6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6A7354A4" w14:textId="77777777" w:rsidR="008669D6" w:rsidRPr="008669D6" w:rsidRDefault="008669D6" w:rsidP="008669D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例④）一部改正例規作成時</w:t>
            </w:r>
          </w:p>
          <w:p w14:paraId="3A94A289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0EF45AC6" w14:textId="6D3FBCFA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例⑤）―</w:t>
            </w:r>
          </w:p>
          <w:p w14:paraId="18969FA1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1472D1E9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4EB457D" w14:textId="5870414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例⑥）近隣自治体との交流</w:t>
            </w:r>
          </w:p>
        </w:tc>
        <w:tc>
          <w:tcPr>
            <w:tcW w:w="2131" w:type="dxa"/>
          </w:tcPr>
          <w:p w14:paraId="1D7CC889" w14:textId="1B4CDB50" w:rsid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官報、法令・例規のデータベース</w:t>
            </w:r>
          </w:p>
          <w:p w14:paraId="6E8659D6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654EE64C" w14:textId="75CB8E7F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県通知添付の要綱（例）</w:t>
            </w:r>
          </w:p>
          <w:p w14:paraId="74C59DE4" w14:textId="3331556A" w:rsid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6A681ED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296EE731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県の文書事務の手引</w:t>
            </w:r>
          </w:p>
          <w:p w14:paraId="6CC69F89" w14:textId="1BA3F15F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（庁内マニュアル）、法制執務関係の書籍</w:t>
            </w:r>
          </w:p>
          <w:p w14:paraId="18FA2FA9" w14:textId="077F0DEB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B74764" w14:textId="071448D2" w:rsidR="008669D6" w:rsidRPr="008669D6" w:rsidRDefault="008669D6" w:rsidP="008669D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当時の先輩職員に習った</w:t>
            </w:r>
          </w:p>
          <w:p w14:paraId="00376108" w14:textId="1F719737" w:rsid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3C2CDA7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37A9E9C4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  <w:p w14:paraId="6CBB1B40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72131337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0D5A80C" w14:textId="5E6ED256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口コミ、友人・知人、業務分野のネットワーク…など</w:t>
            </w:r>
          </w:p>
        </w:tc>
        <w:tc>
          <w:tcPr>
            <w:tcW w:w="5134" w:type="dxa"/>
          </w:tcPr>
          <w:p w14:paraId="57CFEFCA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法令の動向を確認し、条例や規則に影響があるものを調査する。</w:t>
            </w:r>
          </w:p>
          <w:p w14:paraId="2AB57C59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47F3E0B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要綱（例）のような要綱が必要であるかを検討し、要綱を作成する必要性を判断する。</w:t>
            </w:r>
          </w:p>
          <w:p w14:paraId="452BC41F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494442C" w14:textId="096653DE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配字を確認、条例提案時に必要となる書類を確認、例規審査会への依頼書の様式を確認</w:t>
            </w:r>
          </w:p>
          <w:p w14:paraId="35AC1EE6" w14:textId="272A40B0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B005F54" w14:textId="7855E69D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C9798BC" w14:textId="6B986B71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経過措置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の書き方／略称規定</w:t>
            </w: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の書き方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／法律の条文の引用の仕方</w:t>
            </w: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を知りたい。</w:t>
            </w:r>
          </w:p>
          <w:p w14:paraId="51E0D5A6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251F9A5" w14:textId="1A9CB8B2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自部署の所管例規について、改正が必要なのかどうかを知りたい。</w:t>
            </w:r>
          </w:p>
          <w:p w14:paraId="62357001" w14:textId="77777777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14:paraId="19FD2674" w14:textId="60DC9BF6" w:rsidR="008669D6" w:rsidRPr="008669D6" w:rsidRDefault="008669D6" w:rsidP="00A877D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条例や規則を改正することを共有してもらって、同様のものがないか調査する。</w:t>
            </w:r>
          </w:p>
          <w:p w14:paraId="7F9CB3D1" w14:textId="159A6334" w:rsidR="008669D6" w:rsidRPr="008669D6" w:rsidRDefault="008669D6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669D6" w:rsidRPr="008669D6" w14:paraId="704F56E5" w14:textId="77777777" w:rsidTr="008669D6">
        <w:trPr>
          <w:trHeight w:val="6986"/>
        </w:trPr>
        <w:tc>
          <w:tcPr>
            <w:tcW w:w="1274" w:type="dxa"/>
          </w:tcPr>
          <w:p w14:paraId="6C1B725D" w14:textId="77777777" w:rsidR="008669D6" w:rsidRPr="008669D6" w:rsidRDefault="008669D6" w:rsidP="00E5782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3FF3951" w14:textId="77777777" w:rsidR="008669D6" w:rsidRPr="008669D6" w:rsidRDefault="008669D6" w:rsidP="00E5782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134" w:type="dxa"/>
          </w:tcPr>
          <w:p w14:paraId="2146C90C" w14:textId="77777777" w:rsidR="008669D6" w:rsidRPr="008669D6" w:rsidRDefault="008669D6" w:rsidP="00E5782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F0C2444" w14:textId="77777777" w:rsidR="008669D6" w:rsidRDefault="008669D6" w:rsidP="008669D6">
      <w:pPr>
        <w:pStyle w:val="a4"/>
        <w:ind w:right="240"/>
        <w:jc w:val="left"/>
        <w:rPr>
          <w:sz w:val="24"/>
        </w:rPr>
      </w:pPr>
    </w:p>
    <w:p w14:paraId="5B79E386" w14:textId="7AC53F47" w:rsidR="008669D6" w:rsidRDefault="008669D6" w:rsidP="008669D6">
      <w:pPr>
        <w:pStyle w:val="a4"/>
        <w:ind w:right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［アンケート］　新規制定・一部改正例規の起案の経験　</w:t>
      </w:r>
      <w:r w:rsidRPr="0081394E">
        <w:rPr>
          <w:rFonts w:hint="eastAsia"/>
          <w:sz w:val="24"/>
          <w:u w:val="single"/>
        </w:rPr>
        <w:t>あり　・　なし</w:t>
      </w:r>
    </w:p>
    <w:p w14:paraId="7C198CB0" w14:textId="35228CE3" w:rsidR="0081394E" w:rsidRPr="0081394E" w:rsidRDefault="0081394E" w:rsidP="0081394E">
      <w:pPr>
        <w:pStyle w:val="a4"/>
        <w:ind w:right="240"/>
        <w:rPr>
          <w:rFonts w:hint="eastAsia"/>
          <w:sz w:val="24"/>
        </w:rPr>
      </w:pPr>
      <w:r w:rsidRPr="0081394E">
        <w:rPr>
          <w:rFonts w:hint="eastAsia"/>
          <w:sz w:val="24"/>
        </w:rPr>
        <w:t xml:space="preserve">　　　　　　　　　　いずれか該当するものに○をお願いします。</w:t>
      </w:r>
    </w:p>
    <w:sectPr w:rsidR="0081394E" w:rsidRPr="0081394E" w:rsidSect="007C062E">
      <w:headerReference w:type="firs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7A1B" w14:textId="77777777" w:rsidR="004D77D9" w:rsidRDefault="004D77D9" w:rsidP="00C918CF">
      <w:r>
        <w:separator/>
      </w:r>
    </w:p>
  </w:endnote>
  <w:endnote w:type="continuationSeparator" w:id="0">
    <w:p w14:paraId="3E82D969" w14:textId="77777777" w:rsidR="004D77D9" w:rsidRDefault="004D77D9" w:rsidP="00C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9587" w14:textId="77777777" w:rsidR="004D77D9" w:rsidRDefault="004D77D9" w:rsidP="00C918CF">
      <w:r>
        <w:separator/>
      </w:r>
    </w:p>
  </w:footnote>
  <w:footnote w:type="continuationSeparator" w:id="0">
    <w:p w14:paraId="3CC39784" w14:textId="77777777" w:rsidR="004D77D9" w:rsidRDefault="004D77D9" w:rsidP="00C9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DA02" w14:textId="359E0C49" w:rsidR="007C062E" w:rsidRDefault="00392BD5" w:rsidP="007C062E">
    <w:pPr>
      <w:jc w:val="right"/>
    </w:pPr>
    <w:r>
      <w:rPr>
        <w:rFonts w:hint="eastAsia"/>
      </w:rPr>
      <w:t>令</w:t>
    </w:r>
    <w:r w:rsidR="008F25E7">
      <w:rPr>
        <w:rFonts w:hint="eastAsia"/>
      </w:rPr>
      <w:t>和</w:t>
    </w:r>
    <w:r w:rsidR="008F00E9">
      <w:rPr>
        <w:rFonts w:hint="eastAsia"/>
      </w:rPr>
      <w:t>５</w:t>
    </w:r>
    <w:r>
      <w:rPr>
        <w:rFonts w:hint="eastAsia"/>
      </w:rPr>
      <w:t>年</w:t>
    </w:r>
    <w:r w:rsidR="00AA769D">
      <w:rPr>
        <w:rFonts w:hint="eastAsia"/>
      </w:rPr>
      <w:t xml:space="preserve">　</w:t>
    </w:r>
    <w:r>
      <w:rPr>
        <w:rFonts w:hint="eastAsia"/>
      </w:rPr>
      <w:t>月　日</w:t>
    </w:r>
  </w:p>
  <w:p w14:paraId="7A1E5424" w14:textId="77777777" w:rsidR="007C062E" w:rsidRDefault="007C06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F"/>
    <w:rsid w:val="00011BFB"/>
    <w:rsid w:val="00042570"/>
    <w:rsid w:val="000819B1"/>
    <w:rsid w:val="000850C3"/>
    <w:rsid w:val="00090FC7"/>
    <w:rsid w:val="000A299A"/>
    <w:rsid w:val="000C21DF"/>
    <w:rsid w:val="000E05A3"/>
    <w:rsid w:val="000F403A"/>
    <w:rsid w:val="00115F14"/>
    <w:rsid w:val="001270C2"/>
    <w:rsid w:val="001369DD"/>
    <w:rsid w:val="001436AA"/>
    <w:rsid w:val="0016359A"/>
    <w:rsid w:val="0019015C"/>
    <w:rsid w:val="00194325"/>
    <w:rsid w:val="00197CBB"/>
    <w:rsid w:val="001A4993"/>
    <w:rsid w:val="001B3C82"/>
    <w:rsid w:val="001C333B"/>
    <w:rsid w:val="001C596B"/>
    <w:rsid w:val="001D6588"/>
    <w:rsid w:val="001E436A"/>
    <w:rsid w:val="001F2DE3"/>
    <w:rsid w:val="00200866"/>
    <w:rsid w:val="00204D22"/>
    <w:rsid w:val="002377EF"/>
    <w:rsid w:val="002533DD"/>
    <w:rsid w:val="00264BD4"/>
    <w:rsid w:val="00291AA0"/>
    <w:rsid w:val="002C136F"/>
    <w:rsid w:val="002F14E2"/>
    <w:rsid w:val="00314DF5"/>
    <w:rsid w:val="00331A2C"/>
    <w:rsid w:val="00356776"/>
    <w:rsid w:val="0036393D"/>
    <w:rsid w:val="003748EA"/>
    <w:rsid w:val="00392BD5"/>
    <w:rsid w:val="003956C4"/>
    <w:rsid w:val="003B135B"/>
    <w:rsid w:val="003C4F3C"/>
    <w:rsid w:val="003F7A68"/>
    <w:rsid w:val="0040342C"/>
    <w:rsid w:val="00462BDF"/>
    <w:rsid w:val="00481DBE"/>
    <w:rsid w:val="004A7648"/>
    <w:rsid w:val="004C119E"/>
    <w:rsid w:val="004C1B2A"/>
    <w:rsid w:val="004C4846"/>
    <w:rsid w:val="004D5E2C"/>
    <w:rsid w:val="004D77D9"/>
    <w:rsid w:val="004E14A8"/>
    <w:rsid w:val="005048B0"/>
    <w:rsid w:val="00517075"/>
    <w:rsid w:val="00521F52"/>
    <w:rsid w:val="005351D5"/>
    <w:rsid w:val="0053600F"/>
    <w:rsid w:val="00544760"/>
    <w:rsid w:val="00565D61"/>
    <w:rsid w:val="00591E37"/>
    <w:rsid w:val="005957E9"/>
    <w:rsid w:val="005A6F00"/>
    <w:rsid w:val="005B4F28"/>
    <w:rsid w:val="005C34D0"/>
    <w:rsid w:val="00602C39"/>
    <w:rsid w:val="00642F55"/>
    <w:rsid w:val="00662D1B"/>
    <w:rsid w:val="006742F7"/>
    <w:rsid w:val="0068658E"/>
    <w:rsid w:val="006964F3"/>
    <w:rsid w:val="00697B3C"/>
    <w:rsid w:val="006B7160"/>
    <w:rsid w:val="006C0206"/>
    <w:rsid w:val="006D58A8"/>
    <w:rsid w:val="006E215D"/>
    <w:rsid w:val="00700C98"/>
    <w:rsid w:val="007204D1"/>
    <w:rsid w:val="00722865"/>
    <w:rsid w:val="00744D01"/>
    <w:rsid w:val="00745C9A"/>
    <w:rsid w:val="007516BD"/>
    <w:rsid w:val="007610EB"/>
    <w:rsid w:val="007637A9"/>
    <w:rsid w:val="007643B0"/>
    <w:rsid w:val="00797E94"/>
    <w:rsid w:val="007A494F"/>
    <w:rsid w:val="007C062E"/>
    <w:rsid w:val="007C48EA"/>
    <w:rsid w:val="007C5257"/>
    <w:rsid w:val="007D49A6"/>
    <w:rsid w:val="00800305"/>
    <w:rsid w:val="00806D08"/>
    <w:rsid w:val="00811F62"/>
    <w:rsid w:val="0081394E"/>
    <w:rsid w:val="008202BF"/>
    <w:rsid w:val="008669D6"/>
    <w:rsid w:val="0088097F"/>
    <w:rsid w:val="00883FCA"/>
    <w:rsid w:val="008954C7"/>
    <w:rsid w:val="008A009A"/>
    <w:rsid w:val="008A3BC3"/>
    <w:rsid w:val="008C4A93"/>
    <w:rsid w:val="008C6149"/>
    <w:rsid w:val="008F00E9"/>
    <w:rsid w:val="008F25E7"/>
    <w:rsid w:val="00945360"/>
    <w:rsid w:val="00957682"/>
    <w:rsid w:val="00964C08"/>
    <w:rsid w:val="0096630B"/>
    <w:rsid w:val="0096761F"/>
    <w:rsid w:val="0099191D"/>
    <w:rsid w:val="00991CF2"/>
    <w:rsid w:val="0099490A"/>
    <w:rsid w:val="009A1B65"/>
    <w:rsid w:val="009C73E7"/>
    <w:rsid w:val="009D7F78"/>
    <w:rsid w:val="009E60AE"/>
    <w:rsid w:val="009E73F1"/>
    <w:rsid w:val="009F2033"/>
    <w:rsid w:val="00A05634"/>
    <w:rsid w:val="00A240BD"/>
    <w:rsid w:val="00A349F5"/>
    <w:rsid w:val="00A437F9"/>
    <w:rsid w:val="00A4650B"/>
    <w:rsid w:val="00A70507"/>
    <w:rsid w:val="00A877D2"/>
    <w:rsid w:val="00A9293B"/>
    <w:rsid w:val="00A96AC5"/>
    <w:rsid w:val="00AA769D"/>
    <w:rsid w:val="00AD74CC"/>
    <w:rsid w:val="00AE0E16"/>
    <w:rsid w:val="00AE2297"/>
    <w:rsid w:val="00AF0510"/>
    <w:rsid w:val="00AF6BC0"/>
    <w:rsid w:val="00B050DF"/>
    <w:rsid w:val="00B050E0"/>
    <w:rsid w:val="00B1536D"/>
    <w:rsid w:val="00B3361F"/>
    <w:rsid w:val="00B80380"/>
    <w:rsid w:val="00B94617"/>
    <w:rsid w:val="00BE576F"/>
    <w:rsid w:val="00BF4AAB"/>
    <w:rsid w:val="00C05E94"/>
    <w:rsid w:val="00C45F64"/>
    <w:rsid w:val="00C47AB3"/>
    <w:rsid w:val="00C53219"/>
    <w:rsid w:val="00C540D9"/>
    <w:rsid w:val="00C66347"/>
    <w:rsid w:val="00C918CF"/>
    <w:rsid w:val="00CD0250"/>
    <w:rsid w:val="00CF3839"/>
    <w:rsid w:val="00D03A9F"/>
    <w:rsid w:val="00D15727"/>
    <w:rsid w:val="00D16456"/>
    <w:rsid w:val="00D3543C"/>
    <w:rsid w:val="00D44358"/>
    <w:rsid w:val="00D51CC2"/>
    <w:rsid w:val="00D558EA"/>
    <w:rsid w:val="00D568E3"/>
    <w:rsid w:val="00D92628"/>
    <w:rsid w:val="00DA7F16"/>
    <w:rsid w:val="00DB1011"/>
    <w:rsid w:val="00DD2F3F"/>
    <w:rsid w:val="00DD72D0"/>
    <w:rsid w:val="00E2152E"/>
    <w:rsid w:val="00E27036"/>
    <w:rsid w:val="00E56BC5"/>
    <w:rsid w:val="00E57829"/>
    <w:rsid w:val="00E75D84"/>
    <w:rsid w:val="00E83251"/>
    <w:rsid w:val="00EC4D87"/>
    <w:rsid w:val="00ED2429"/>
    <w:rsid w:val="00EE7A5E"/>
    <w:rsid w:val="00F10047"/>
    <w:rsid w:val="00F30A40"/>
    <w:rsid w:val="00F4658D"/>
    <w:rsid w:val="00F61AFE"/>
    <w:rsid w:val="00F66DA5"/>
    <w:rsid w:val="00F70711"/>
    <w:rsid w:val="00F76D63"/>
    <w:rsid w:val="00F804CA"/>
    <w:rsid w:val="00F94AAF"/>
    <w:rsid w:val="00FB32C1"/>
    <w:rsid w:val="00FB3C2B"/>
    <w:rsid w:val="00FB455A"/>
    <w:rsid w:val="00FC0FB9"/>
    <w:rsid w:val="00FD0AF2"/>
    <w:rsid w:val="00FD1776"/>
    <w:rsid w:val="00FD5785"/>
    <w:rsid w:val="00FE16D2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949B11"/>
  <w15:chartTrackingRefBased/>
  <w15:docId w15:val="{F430BB63-CFE8-4930-8814-E9132D4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806D08"/>
    <w:pPr>
      <w:keepNext/>
      <w:outlineLvl w:val="0"/>
    </w:pPr>
    <w:rPr>
      <w:sz w:val="24"/>
      <w:u w:val="single"/>
    </w:rPr>
  </w:style>
  <w:style w:type="paragraph" w:styleId="2">
    <w:name w:val="heading 2"/>
    <w:basedOn w:val="a"/>
    <w:next w:val="a"/>
    <w:autoRedefine/>
    <w:qFormat/>
    <w:rsid w:val="00806D08"/>
    <w:pPr>
      <w:keepNext/>
      <w:outlineLvl w:val="1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505pt">
    <w:name w:val="スタイル 見出し 1 + 模様 : 15% (自動 前景 白 背景) 罫線 : : (細線 自動  0.5 pt 線幅)"/>
    <w:basedOn w:val="1"/>
    <w:rsid w:val="00806D08"/>
    <w:rPr>
      <w:rFonts w:eastAsia="HGPｺﾞｼｯｸE"/>
      <w:sz w:val="32"/>
      <w:bdr w:val="single" w:sz="4" w:space="0" w:color="auto"/>
      <w:shd w:val="pct15" w:color="auto" w:fill="FFFFFF"/>
    </w:rPr>
  </w:style>
  <w:style w:type="paragraph" w:styleId="a3">
    <w:name w:val="Note Heading"/>
    <w:basedOn w:val="a"/>
    <w:next w:val="a"/>
    <w:rsid w:val="00B80380"/>
    <w:pPr>
      <w:jc w:val="center"/>
    </w:pPr>
  </w:style>
  <w:style w:type="paragraph" w:styleId="a4">
    <w:name w:val="Closing"/>
    <w:basedOn w:val="a"/>
    <w:rsid w:val="00B80380"/>
    <w:pPr>
      <w:jc w:val="right"/>
    </w:pPr>
  </w:style>
  <w:style w:type="paragraph" w:styleId="a5">
    <w:name w:val="header"/>
    <w:basedOn w:val="a"/>
    <w:link w:val="a6"/>
    <w:rsid w:val="00C918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918CF"/>
    <w:rPr>
      <w:kern w:val="2"/>
      <w:sz w:val="21"/>
      <w:szCs w:val="24"/>
    </w:rPr>
  </w:style>
  <w:style w:type="paragraph" w:styleId="a7">
    <w:name w:val="footer"/>
    <w:basedOn w:val="a"/>
    <w:link w:val="a8"/>
    <w:rsid w:val="00C918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918C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3B135B"/>
  </w:style>
  <w:style w:type="character" w:customStyle="1" w:styleId="aa">
    <w:name w:val="日付 (文字)"/>
    <w:link w:val="a9"/>
    <w:rsid w:val="003B135B"/>
    <w:rPr>
      <w:kern w:val="2"/>
      <w:sz w:val="21"/>
      <w:szCs w:val="24"/>
    </w:rPr>
  </w:style>
  <w:style w:type="character" w:styleId="ab">
    <w:name w:val="Hyperlink"/>
    <w:rsid w:val="008954C7"/>
    <w:rPr>
      <w:color w:val="0000FF"/>
      <w:u w:val="single"/>
    </w:rPr>
  </w:style>
  <w:style w:type="table" w:styleId="ac">
    <w:name w:val="Table Grid"/>
    <w:basedOn w:val="a1"/>
    <w:rsid w:val="002F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C062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C062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D568E3"/>
    <w:rPr>
      <w:sz w:val="18"/>
      <w:szCs w:val="18"/>
    </w:rPr>
  </w:style>
  <w:style w:type="paragraph" w:styleId="af0">
    <w:name w:val="annotation text"/>
    <w:basedOn w:val="a"/>
    <w:link w:val="af1"/>
    <w:rsid w:val="00D568E3"/>
    <w:pPr>
      <w:jc w:val="left"/>
    </w:pPr>
  </w:style>
  <w:style w:type="character" w:customStyle="1" w:styleId="af1">
    <w:name w:val="コメント文字列 (文字)"/>
    <w:link w:val="af0"/>
    <w:rsid w:val="00D568E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568E3"/>
    <w:rPr>
      <w:b/>
      <w:bCs/>
    </w:rPr>
  </w:style>
  <w:style w:type="character" w:customStyle="1" w:styleId="af3">
    <w:name w:val="コメント内容 (文字)"/>
    <w:link w:val="af2"/>
    <w:rsid w:val="00D568E3"/>
    <w:rPr>
      <w:b/>
      <w:bCs/>
      <w:kern w:val="2"/>
      <w:sz w:val="21"/>
      <w:szCs w:val="24"/>
    </w:rPr>
  </w:style>
  <w:style w:type="character" w:styleId="af4">
    <w:name w:val="FollowedHyperlink"/>
    <w:basedOn w:val="a0"/>
    <w:rsid w:val="008F00E9"/>
    <w:rPr>
      <w:color w:val="954F72" w:themeColor="followedHyperlink"/>
      <w:u w:val="single"/>
    </w:rPr>
  </w:style>
  <w:style w:type="paragraph" w:styleId="af5">
    <w:name w:val="List Paragraph"/>
    <w:basedOn w:val="a"/>
    <w:uiPriority w:val="34"/>
    <w:qFormat/>
    <w:rsid w:val="009F2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7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nka.go.jp/seisaku/bunkashingikai/kokugo/hokoku/93650001_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1358</Words>
  <Characters>367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法令実務Ｂ「条例の改正演習」について</vt:lpstr>
      <vt:lpstr>法令実務Ｂ「条例の改正演習」について</vt:lpstr>
    </vt:vector>
  </TitlesOfParts>
  <LinksUpToDate>false</LinksUpToDate>
  <CharactersWithSpaces>1722</CharactersWithSpaces>
  <SharedDoc>false</SharedDoc>
  <HLinks>
    <vt:vector size="6" baseType="variant"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https://www.bunka.go.jp/koho_hodo_oshirase/hodohappyo/93651301.html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2021-04-16T00:23:00Z</cp:lastPrinted>
  <dcterms:created xsi:type="dcterms:W3CDTF">2023-06-09T06:42:00Z</dcterms:created>
  <dcterms:modified xsi:type="dcterms:W3CDTF">2023-09-14T02:22:00Z</dcterms:modified>
</cp:coreProperties>
</file>